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1" w:rsidRPr="00744200" w:rsidRDefault="007566F1" w:rsidP="00A11ECA">
      <w:pPr>
        <w:jc w:val="center"/>
        <w:rPr>
          <w:rFonts w:ascii="Cambria" w:hAnsi="Cambria" w:cs="Cambria"/>
          <w:sz w:val="28"/>
          <w:szCs w:val="28"/>
        </w:rPr>
      </w:pPr>
      <w:r w:rsidRPr="00744200">
        <w:rPr>
          <w:rFonts w:ascii="Cambria" w:hAnsi="Cambria" w:cs="Cambria"/>
          <w:sz w:val="28"/>
          <w:szCs w:val="28"/>
        </w:rPr>
        <w:t>Сетевое взаимодействие образовательных организаций «ЭКОШКОЛА»</w:t>
      </w:r>
    </w:p>
    <w:p w:rsidR="007566F1" w:rsidRDefault="007566F1" w:rsidP="00A11EC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F1" w:rsidRPr="000C7C98" w:rsidRDefault="007566F1" w:rsidP="00A11EC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C9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566F1" w:rsidRDefault="007566F1" w:rsidP="00A11ECA">
      <w:pPr>
        <w:tabs>
          <w:tab w:val="left" w:pos="1134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онлайн-игры «Палитра осенних красок»</w:t>
      </w:r>
    </w:p>
    <w:p w:rsidR="007566F1" w:rsidRPr="00FB564A" w:rsidRDefault="007566F1" w:rsidP="00A11ECA">
      <w:pPr>
        <w:tabs>
          <w:tab w:val="left" w:pos="1134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6F1" w:rsidRPr="00E5539E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39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566F1" w:rsidRPr="000C7C9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C9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Онлайн-игра «Палитра осенних красок»  (далее Онлайн-игра</w:t>
      </w:r>
      <w:r w:rsidRPr="000C7C98">
        <w:rPr>
          <w:rFonts w:ascii="Times New Roman" w:hAnsi="Times New Roman" w:cs="Times New Roman"/>
          <w:sz w:val="28"/>
          <w:szCs w:val="28"/>
        </w:rPr>
        <w:t>)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7C98">
        <w:rPr>
          <w:rFonts w:ascii="Times New Roman" w:hAnsi="Times New Roman" w:cs="Times New Roman"/>
          <w:sz w:val="28"/>
          <w:szCs w:val="28"/>
        </w:rPr>
        <w:t xml:space="preserve"> на повышение экологической культуры детей дошкольного и младшего школьного возраста, пропаганду бережного и нравственного отношения к окружающей среде. </w:t>
      </w:r>
    </w:p>
    <w:p w:rsidR="007566F1" w:rsidRPr="000C7C9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C98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Онлайн-игра</w:t>
      </w:r>
      <w:r w:rsidRPr="000C7C98">
        <w:rPr>
          <w:rFonts w:ascii="Times New Roman" w:hAnsi="Times New Roman" w:cs="Times New Roman"/>
          <w:sz w:val="28"/>
          <w:szCs w:val="28"/>
        </w:rPr>
        <w:t xml:space="preserve"> проводится организацией сетевого взаимодействия «ЭКОШКОЛА» (далее – ЭКОШКОЛА).</w:t>
      </w:r>
    </w:p>
    <w:p w:rsidR="007566F1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C98">
        <w:rPr>
          <w:rFonts w:ascii="Times New Roman" w:hAnsi="Times New Roman" w:cs="Times New Roman"/>
          <w:sz w:val="28"/>
          <w:szCs w:val="28"/>
        </w:rPr>
        <w:t xml:space="preserve">1.3. В </w:t>
      </w:r>
      <w:r>
        <w:rPr>
          <w:rFonts w:ascii="Times New Roman" w:hAnsi="Times New Roman" w:cs="Times New Roman"/>
          <w:sz w:val="28"/>
          <w:szCs w:val="28"/>
        </w:rPr>
        <w:t>онлайн-игре</w:t>
      </w:r>
      <w:r w:rsidRPr="000C7C98">
        <w:rPr>
          <w:rFonts w:ascii="Times New Roman" w:hAnsi="Times New Roman" w:cs="Times New Roman"/>
          <w:sz w:val="28"/>
          <w:szCs w:val="28"/>
        </w:rPr>
        <w:t xml:space="preserve"> могут принять участие дети дошкольного и младшего школьного возраста образовательных организаций</w:t>
      </w:r>
      <w:r w:rsidR="00A3349C">
        <w:rPr>
          <w:rFonts w:ascii="Times New Roman" w:hAnsi="Times New Roman" w:cs="Times New Roman"/>
          <w:sz w:val="28"/>
          <w:szCs w:val="28"/>
        </w:rPr>
        <w:t xml:space="preserve"> РФ</w:t>
      </w:r>
      <w:r w:rsidRPr="000C7C98">
        <w:rPr>
          <w:rFonts w:ascii="Times New Roman" w:hAnsi="Times New Roman" w:cs="Times New Roman"/>
          <w:sz w:val="28"/>
          <w:szCs w:val="28"/>
        </w:rPr>
        <w:t>.</w:t>
      </w:r>
    </w:p>
    <w:p w:rsidR="007566F1" w:rsidRPr="000C7C9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6F1" w:rsidRPr="00E5539E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39E">
        <w:rPr>
          <w:rFonts w:ascii="Times New Roman" w:hAnsi="Times New Roman" w:cs="Times New Roman"/>
          <w:b/>
          <w:bCs/>
          <w:sz w:val="28"/>
          <w:szCs w:val="28"/>
        </w:rPr>
        <w:t>2. Условия проведения Онлайн-игры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 xml:space="preserve">2.1. Участникам игры предлагается единый набор </w:t>
      </w:r>
      <w:r w:rsidR="00A50960">
        <w:rPr>
          <w:rFonts w:ascii="Times New Roman" w:hAnsi="Times New Roman" w:cs="Times New Roman"/>
          <w:sz w:val="28"/>
          <w:szCs w:val="28"/>
        </w:rPr>
        <w:t xml:space="preserve">из 9 </w:t>
      </w:r>
      <w:r w:rsidRPr="002D77C8">
        <w:rPr>
          <w:rFonts w:ascii="Times New Roman" w:hAnsi="Times New Roman" w:cs="Times New Roman"/>
          <w:sz w:val="28"/>
          <w:szCs w:val="28"/>
        </w:rPr>
        <w:t>репродукций осенних пейзажей под общим названием «Палитра осенних красок».</w:t>
      </w:r>
    </w:p>
    <w:p w:rsidR="007566F1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 xml:space="preserve">Участники должны подобрать к предложенным репродукциям названия. Названиями могут быть строчки (четверостишья) – цитаты из художественных произведений (как прозаических, так и стихотворных). Возможны поэтические строчки,  миниатюры собственного сочинения. </w:t>
      </w:r>
    </w:p>
    <w:p w:rsidR="00A50960" w:rsidRDefault="00213589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2D77C8">
        <w:rPr>
          <w:rFonts w:ascii="Times New Roman" w:hAnsi="Times New Roman" w:cs="Times New Roman"/>
          <w:sz w:val="28"/>
          <w:szCs w:val="28"/>
        </w:rPr>
        <w:t xml:space="preserve">. </w:t>
      </w:r>
      <w:r w:rsidR="00F97650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тину №10 каждый участник рисует сам на тему «Золотая осень моего края»</w:t>
      </w:r>
      <w:r w:rsidR="00F976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Свой осенний пейзаж нужно</w:t>
      </w:r>
      <w:r w:rsidR="00A50960">
        <w:rPr>
          <w:rFonts w:ascii="Times New Roman" w:hAnsi="Times New Roman" w:cs="Times New Roman"/>
          <w:sz w:val="28"/>
          <w:szCs w:val="28"/>
        </w:rPr>
        <w:t xml:space="preserve"> отсканировать, подобрать название</w:t>
      </w:r>
      <w:r>
        <w:rPr>
          <w:rFonts w:ascii="Times New Roman" w:hAnsi="Times New Roman" w:cs="Times New Roman"/>
          <w:sz w:val="28"/>
          <w:szCs w:val="28"/>
        </w:rPr>
        <w:t xml:space="preserve"> - цитату из художественного произведения (как прозаического, так и стихотворного</w:t>
      </w:r>
      <w:r w:rsidRPr="002D77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прикрепить к файлу</w:t>
      </w:r>
      <w:r w:rsidR="00A50960">
        <w:rPr>
          <w:rFonts w:ascii="Times New Roman" w:hAnsi="Times New Roman" w:cs="Times New Roman"/>
          <w:sz w:val="28"/>
          <w:szCs w:val="28"/>
        </w:rPr>
        <w:t>.</w:t>
      </w:r>
    </w:p>
    <w:p w:rsidR="00A50960" w:rsidRPr="002D77C8" w:rsidRDefault="00A50960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максимальное количество ответов – 10. Количество репродукций для представления названия  выбирает сам участник игры.</w:t>
      </w:r>
    </w:p>
    <w:p w:rsidR="007566F1" w:rsidRPr="002D77C8" w:rsidRDefault="00213589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7566F1" w:rsidRPr="002D77C8">
        <w:rPr>
          <w:rFonts w:ascii="Times New Roman" w:hAnsi="Times New Roman" w:cs="Times New Roman"/>
          <w:sz w:val="28"/>
          <w:szCs w:val="28"/>
        </w:rPr>
        <w:t xml:space="preserve">. Участники направляют ответы на вопросы по электронному адресу: </w:t>
      </w:r>
      <w:hyperlink r:id="rId5" w:history="1">
        <w:r w:rsidR="007566F1" w:rsidRPr="002D7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mukcbs</w:t>
        </w:r>
        <w:r w:rsidR="007566F1" w:rsidRPr="002D77C8">
          <w:rPr>
            <w:rStyle w:val="a3"/>
            <w:rFonts w:ascii="Times New Roman" w:hAnsi="Times New Roman" w:cs="Times New Roman"/>
            <w:sz w:val="28"/>
            <w:szCs w:val="28"/>
          </w:rPr>
          <w:t>2@mail.ru</w:t>
        </w:r>
      </w:hyperlink>
      <w:r w:rsidR="007566F1" w:rsidRPr="002D77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7C8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Оформление электронного письма </w:t>
      </w:r>
    </w:p>
    <w:p w:rsidR="007566F1" w:rsidRPr="002D77C8" w:rsidRDefault="00A3081B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B33F8" wp14:editId="51B59CD7">
                <wp:simplePos x="0" y="0"/>
                <wp:positionH relativeFrom="column">
                  <wp:posOffset>1421765</wp:posOffset>
                </wp:positionH>
                <wp:positionV relativeFrom="paragraph">
                  <wp:posOffset>243840</wp:posOffset>
                </wp:positionV>
                <wp:extent cx="76200" cy="495300"/>
                <wp:effectExtent l="21590" t="15240" r="16510" b="13335"/>
                <wp:wrapNone/>
                <wp:docPr id="2" name="Стрелка ввер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495300"/>
                        </a:xfrm>
                        <a:prstGeom prst="upArrow">
                          <a:avLst>
                            <a:gd name="adj1" fmla="val 50000"/>
                            <a:gd name="adj2" fmla="val 50014"/>
                          </a:avLst>
                        </a:prstGeom>
                        <a:solidFill>
                          <a:srgbClr val="C0504D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B309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" o:spid="_x0000_s1026" type="#_x0000_t68" style="position:absolute;margin-left:111.95pt;margin-top:19.2pt;width:6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" adj="1662" fillcolor="#c0504d" strokeweight=".25pt"/>
            </w:pict>
          </mc:Fallback>
        </mc:AlternateContent>
      </w:r>
      <w:r w:rsidRPr="002D77C8">
        <w:rPr>
          <w:noProof/>
          <w:lang w:eastAsia="ru-RU"/>
        </w:rPr>
        <w:drawing>
          <wp:inline distT="0" distB="0" distL="0" distR="0" wp14:anchorId="3F4EC596" wp14:editId="4BFEF165">
            <wp:extent cx="35147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9" t="12967" r="11223" b="61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F1" w:rsidRPr="002D77C8" w:rsidRDefault="007566F1" w:rsidP="00B8665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7C8">
        <w:rPr>
          <w:rFonts w:ascii="Times New Roman" w:hAnsi="Times New Roman" w:cs="Times New Roman"/>
          <w:b/>
          <w:bCs/>
          <w:sz w:val="28"/>
          <w:szCs w:val="28"/>
        </w:rPr>
        <w:t>В теме письма укажите следующую информацию:</w:t>
      </w:r>
    </w:p>
    <w:p w:rsidR="007566F1" w:rsidRPr="002D77C8" w:rsidRDefault="007566F1" w:rsidP="000A1F71">
      <w:pPr>
        <w:pStyle w:val="a4"/>
        <w:spacing w:after="0" w:line="240" w:lineRule="auto"/>
        <w:ind w:left="896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>ФИ (участника) класс, наименование образовательного учреждения, населенный пункт</w:t>
      </w:r>
    </w:p>
    <w:p w:rsidR="007566F1" w:rsidRPr="002D77C8" w:rsidRDefault="007566F1" w:rsidP="000A1F71">
      <w:pPr>
        <w:pStyle w:val="a4"/>
        <w:spacing w:after="0" w:line="240" w:lineRule="auto"/>
        <w:ind w:left="896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77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Например:</w:t>
      </w:r>
    </w:p>
    <w:p w:rsidR="007566F1" w:rsidRPr="002D77C8" w:rsidRDefault="00F97650" w:rsidP="000A1F71">
      <w:pPr>
        <w:pStyle w:val="a4"/>
        <w:spacing w:after="0" w:line="240" w:lineRule="auto"/>
        <w:ind w:left="8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Павел 3е МАОУ С</w:t>
      </w:r>
      <w:r w:rsidR="007566F1" w:rsidRPr="002D77C8">
        <w:rPr>
          <w:rFonts w:ascii="Times New Roman" w:hAnsi="Times New Roman" w:cs="Times New Roman"/>
          <w:sz w:val="28"/>
          <w:szCs w:val="28"/>
        </w:rPr>
        <w:t xml:space="preserve">Ш №72 </w:t>
      </w:r>
      <w:proofErr w:type="spellStart"/>
      <w:r w:rsidR="007566F1" w:rsidRPr="002D77C8">
        <w:rPr>
          <w:rFonts w:ascii="Times New Roman" w:hAnsi="Times New Roman" w:cs="Times New Roman"/>
          <w:sz w:val="28"/>
          <w:szCs w:val="28"/>
        </w:rPr>
        <w:t>гУльяновск</w:t>
      </w:r>
      <w:proofErr w:type="spellEnd"/>
      <w:r w:rsidR="007566F1" w:rsidRPr="002D77C8">
        <w:rPr>
          <w:rFonts w:ascii="Times New Roman" w:hAnsi="Times New Roman" w:cs="Times New Roman"/>
          <w:sz w:val="28"/>
          <w:szCs w:val="28"/>
        </w:rPr>
        <w:t>.</w:t>
      </w:r>
    </w:p>
    <w:p w:rsidR="007566F1" w:rsidRPr="002D77C8" w:rsidRDefault="007566F1" w:rsidP="000A1F71">
      <w:pPr>
        <w:pStyle w:val="a4"/>
        <w:spacing w:after="0" w:line="240" w:lineRule="auto"/>
        <w:ind w:left="896"/>
        <w:rPr>
          <w:rFonts w:ascii="Times New Roman" w:hAnsi="Times New Roman" w:cs="Times New Roman"/>
          <w:sz w:val="28"/>
          <w:szCs w:val="28"/>
        </w:rPr>
      </w:pPr>
    </w:p>
    <w:p w:rsidR="007566F1" w:rsidRPr="002D77C8" w:rsidRDefault="009214F7" w:rsidP="00A02E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7566F1" w:rsidRPr="002D77C8">
        <w:rPr>
          <w:rFonts w:ascii="Times New Roman" w:hAnsi="Times New Roman" w:cs="Times New Roman"/>
          <w:sz w:val="28"/>
          <w:szCs w:val="28"/>
        </w:rPr>
        <w:t xml:space="preserve">. Онлайн-игра  будет доступна на сайтах «ЭКОШКОЛЫ»: </w:t>
      </w:r>
    </w:p>
    <w:p w:rsidR="007566F1" w:rsidRPr="002D77C8" w:rsidRDefault="004809A7" w:rsidP="00A02E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сайте МБ</w:t>
      </w:r>
      <w:r w:rsidR="00F97650">
        <w:rPr>
          <w:rFonts w:ascii="Times New Roman" w:hAnsi="Times New Roman" w:cs="Times New Roman"/>
          <w:sz w:val="28"/>
          <w:szCs w:val="28"/>
        </w:rPr>
        <w:t>ОУ С</w:t>
      </w:r>
      <w:r w:rsidR="007566F1" w:rsidRPr="002D77C8">
        <w:rPr>
          <w:rFonts w:ascii="Times New Roman" w:hAnsi="Times New Roman" w:cs="Times New Roman"/>
          <w:sz w:val="28"/>
          <w:szCs w:val="28"/>
        </w:rPr>
        <w:t xml:space="preserve">Ш №72 </w:t>
      </w:r>
      <w:proofErr w:type="spellStart"/>
      <w:r w:rsidR="007566F1" w:rsidRPr="002D77C8">
        <w:rPr>
          <w:rFonts w:ascii="Times New Roman" w:hAnsi="Times New Roman" w:cs="Times New Roman"/>
          <w:sz w:val="28"/>
          <w:szCs w:val="28"/>
        </w:rPr>
        <w:t>г.Ульяновска</w:t>
      </w:r>
      <w:proofErr w:type="spellEnd"/>
      <w:r w:rsidR="007566F1" w:rsidRPr="002D77C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566F1" w:rsidRPr="002D77C8">
          <w:rPr>
            <w:rStyle w:val="a3"/>
            <w:rFonts w:ascii="Times New Roman" w:hAnsi="Times New Roman" w:cs="Times New Roman"/>
            <w:sz w:val="28"/>
            <w:szCs w:val="28"/>
          </w:rPr>
          <w:t>http://education.simcat.ru/school72/</w:t>
        </w:r>
      </w:hyperlink>
      <w:r w:rsidR="007566F1" w:rsidRPr="002D77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66F1" w:rsidRPr="002D77C8" w:rsidRDefault="007566F1" w:rsidP="00A02E0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D77C8">
        <w:rPr>
          <w:rFonts w:ascii="Times New Roman" w:hAnsi="Times New Roman" w:cs="Times New Roman"/>
          <w:sz w:val="28"/>
          <w:szCs w:val="28"/>
        </w:rPr>
        <w:t xml:space="preserve">- на сайте библиотеки № 2 МБУК ЦБС </w:t>
      </w:r>
      <w:proofErr w:type="spellStart"/>
      <w:r w:rsidRPr="002D77C8">
        <w:rPr>
          <w:rFonts w:ascii="Times New Roman" w:hAnsi="Times New Roman" w:cs="Times New Roman"/>
          <w:sz w:val="28"/>
          <w:szCs w:val="28"/>
        </w:rPr>
        <w:t>г.Ульяновска</w:t>
      </w:r>
      <w:proofErr w:type="spellEnd"/>
      <w:r w:rsidRPr="002D77C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D77C8">
          <w:rPr>
            <w:rStyle w:val="a3"/>
            <w:rFonts w:ascii="Times New Roman" w:hAnsi="Times New Roman" w:cs="Times New Roman"/>
            <w:sz w:val="28"/>
            <w:szCs w:val="28"/>
          </w:rPr>
          <w:t>http://2.mukcbs.org</w:t>
        </w:r>
      </w:hyperlink>
      <w:r w:rsidRPr="002D77C8">
        <w:rPr>
          <w:rFonts w:ascii="Times New Roman" w:hAnsi="Times New Roman" w:cs="Times New Roman"/>
          <w:sz w:val="28"/>
          <w:szCs w:val="28"/>
        </w:rPr>
        <w:t xml:space="preserve"> </w:t>
      </w:r>
      <w:r w:rsidR="004B0A45">
        <w:rPr>
          <w:rFonts w:ascii="Times New Roman" w:hAnsi="Times New Roman" w:cs="Times New Roman"/>
          <w:sz w:val="28"/>
          <w:szCs w:val="28"/>
        </w:rPr>
        <w:t>в разделе «Конкурсы», перечень картин – в разделе «Новости».</w:t>
      </w:r>
    </w:p>
    <w:p w:rsidR="00F403DA" w:rsidRDefault="009214F7" w:rsidP="00A02E0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6F1" w:rsidRPr="002D77C8" w:rsidRDefault="009214F7" w:rsidP="00A02E0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566F1" w:rsidRPr="002D77C8">
        <w:rPr>
          <w:rFonts w:ascii="Times New Roman" w:hAnsi="Times New Roman" w:cs="Times New Roman"/>
          <w:sz w:val="28"/>
          <w:szCs w:val="28"/>
        </w:rPr>
        <w:t>. Сроки проведения:</w:t>
      </w:r>
    </w:p>
    <w:p w:rsidR="007566F1" w:rsidRPr="002D77C8" w:rsidRDefault="004809A7" w:rsidP="00A02E0A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Онлайн-игра проводится с </w:t>
      </w:r>
      <w:r w:rsidR="004B0A45">
        <w:rPr>
          <w:rFonts w:ascii="Times New Roman" w:hAnsi="Times New Roman" w:cs="Times New Roman"/>
          <w:sz w:val="28"/>
          <w:szCs w:val="28"/>
        </w:rPr>
        <w:t>12 ноября 2022</w:t>
      </w:r>
      <w:r w:rsidR="002D77C8" w:rsidRPr="002D77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7650">
        <w:rPr>
          <w:rFonts w:ascii="Times New Roman" w:hAnsi="Times New Roman" w:cs="Times New Roman"/>
          <w:sz w:val="28"/>
          <w:szCs w:val="28"/>
        </w:rPr>
        <w:t xml:space="preserve"> с 09:00 (</w:t>
      </w:r>
      <w:proofErr w:type="spellStart"/>
      <w:r w:rsidR="00F97650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="00F97650">
        <w:rPr>
          <w:rFonts w:ascii="Times New Roman" w:hAnsi="Times New Roman" w:cs="Times New Roman"/>
          <w:sz w:val="28"/>
          <w:szCs w:val="28"/>
        </w:rPr>
        <w:t>) до 21:00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B0A4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A45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B0A4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7566F1" w:rsidRPr="002D77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566F1" w:rsidRPr="002D77C8" w:rsidRDefault="007566F1" w:rsidP="00A02E0A">
      <w:pPr>
        <w:pStyle w:val="a4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6F1" w:rsidRPr="002D77C8" w:rsidRDefault="009214F7" w:rsidP="00B866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7566F1" w:rsidRPr="002D77C8">
        <w:rPr>
          <w:rFonts w:ascii="Times New Roman" w:hAnsi="Times New Roman" w:cs="Times New Roman"/>
          <w:sz w:val="28"/>
          <w:szCs w:val="28"/>
        </w:rPr>
        <w:t>. Требования к представлению ответов</w:t>
      </w:r>
    </w:p>
    <w:p w:rsidR="007566F1" w:rsidRPr="002D77C8" w:rsidRDefault="007566F1" w:rsidP="00B8665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7C8">
        <w:rPr>
          <w:rFonts w:ascii="Times New Roman" w:hAnsi="Times New Roman" w:cs="Times New Roman"/>
          <w:b/>
          <w:bCs/>
          <w:sz w:val="28"/>
          <w:szCs w:val="28"/>
        </w:rPr>
        <w:t>Ответы представляются участниками в тексте письма и содержат следующие сведения:</w:t>
      </w:r>
    </w:p>
    <w:p w:rsidR="007566F1" w:rsidRPr="002D77C8" w:rsidRDefault="007566F1" w:rsidP="00B86658">
      <w:pPr>
        <w:pStyle w:val="a4"/>
        <w:numPr>
          <w:ilvl w:val="0"/>
          <w:numId w:val="1"/>
        </w:numPr>
        <w:spacing w:after="0" w:line="240" w:lineRule="auto"/>
        <w:ind w:left="896" w:hanging="357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 xml:space="preserve">сведения об участнике: </w:t>
      </w:r>
    </w:p>
    <w:p w:rsidR="007566F1" w:rsidRPr="002D77C8" w:rsidRDefault="007566F1" w:rsidP="00B86658">
      <w:pPr>
        <w:pStyle w:val="a4"/>
        <w:spacing w:after="0" w:line="240" w:lineRule="auto"/>
        <w:ind w:left="896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 xml:space="preserve">фамилия, имя учащегося, класс, </w:t>
      </w:r>
    </w:p>
    <w:p w:rsidR="007566F1" w:rsidRPr="002D77C8" w:rsidRDefault="007566F1" w:rsidP="00B86658">
      <w:pPr>
        <w:pStyle w:val="a4"/>
        <w:spacing w:after="0" w:line="240" w:lineRule="auto"/>
        <w:ind w:left="896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учреждения, населенный пункт</w:t>
      </w:r>
    </w:p>
    <w:p w:rsidR="007566F1" w:rsidRPr="002D77C8" w:rsidRDefault="007566F1" w:rsidP="00B86658">
      <w:pPr>
        <w:pStyle w:val="a4"/>
        <w:spacing w:after="0" w:line="240" w:lineRule="auto"/>
        <w:ind w:left="896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>ФИО руководителя, должность (руководителем игры может быть или учитель начальных классов, или педагог дополнительного образования,</w:t>
      </w:r>
      <w:r w:rsidR="00A3349C">
        <w:rPr>
          <w:rFonts w:ascii="Times New Roman" w:hAnsi="Times New Roman" w:cs="Times New Roman"/>
          <w:sz w:val="28"/>
          <w:szCs w:val="28"/>
        </w:rPr>
        <w:t xml:space="preserve"> или воспитатель, или родитель), адрес электронной почты;</w:t>
      </w:r>
    </w:p>
    <w:p w:rsidR="007566F1" w:rsidRPr="002D77C8" w:rsidRDefault="007566F1" w:rsidP="00FE22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>Номер репродукции, к которой подобрано название (№_</w:t>
      </w:r>
      <w:proofErr w:type="gramStart"/>
      <w:r w:rsidRPr="002D77C8">
        <w:rPr>
          <w:rFonts w:ascii="Times New Roman" w:hAnsi="Times New Roman" w:cs="Times New Roman"/>
          <w:sz w:val="28"/>
          <w:szCs w:val="28"/>
        </w:rPr>
        <w:t>_ )</w:t>
      </w:r>
      <w:proofErr w:type="gramEnd"/>
    </w:p>
    <w:p w:rsidR="007566F1" w:rsidRPr="002D77C8" w:rsidRDefault="007566F1" w:rsidP="00FE22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>Придуманное название к репродукции – цитата из художественного произведения, поэтические строчки,  миниатюры собственного сочинения;</w:t>
      </w:r>
    </w:p>
    <w:p w:rsidR="007566F1" w:rsidRPr="002D77C8" w:rsidRDefault="007566F1" w:rsidP="00FE22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>Источник (произведение), откуда взята эта цитата, его автор.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66F1" w:rsidRPr="002D77C8" w:rsidRDefault="009214F7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7566F1" w:rsidRPr="002D77C8">
        <w:rPr>
          <w:rFonts w:ascii="Times New Roman" w:hAnsi="Times New Roman" w:cs="Times New Roman"/>
          <w:sz w:val="28"/>
          <w:szCs w:val="28"/>
        </w:rPr>
        <w:t>. Представлением вариантов ответов на задание онлайн-игры участники подтверждают свое согласие с условиями и порядком проведения онлайн-игры, а также разрешают публиковать персональные данные на сайтах «ЭКОШКОЛЫ».</w:t>
      </w:r>
    </w:p>
    <w:p w:rsidR="00F403DA" w:rsidRPr="002D77C8" w:rsidRDefault="009214F7" w:rsidP="00F403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7566F1" w:rsidRPr="002D77C8">
        <w:rPr>
          <w:rFonts w:ascii="Times New Roman" w:hAnsi="Times New Roman" w:cs="Times New Roman"/>
          <w:sz w:val="28"/>
          <w:szCs w:val="28"/>
        </w:rPr>
        <w:t xml:space="preserve">. Рассмотрение ответов онлайн-игры и подведение итогов производится </w:t>
      </w:r>
      <w:r w:rsidR="002D77C8" w:rsidRPr="002D77C8">
        <w:rPr>
          <w:rFonts w:ascii="Times New Roman" w:hAnsi="Times New Roman" w:cs="Times New Roman"/>
          <w:sz w:val="28"/>
          <w:szCs w:val="28"/>
        </w:rPr>
        <w:t>после завершения игры</w:t>
      </w:r>
      <w:r w:rsidR="007566F1" w:rsidRPr="002D77C8">
        <w:rPr>
          <w:rFonts w:ascii="Times New Roman" w:hAnsi="Times New Roman" w:cs="Times New Roman"/>
          <w:sz w:val="28"/>
          <w:szCs w:val="28"/>
        </w:rPr>
        <w:t>.</w:t>
      </w:r>
    </w:p>
    <w:p w:rsidR="007566F1" w:rsidRPr="002D77C8" w:rsidRDefault="009214F7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7566F1" w:rsidRPr="002D77C8">
        <w:rPr>
          <w:rFonts w:ascii="Times New Roman" w:hAnsi="Times New Roman" w:cs="Times New Roman"/>
          <w:sz w:val="28"/>
          <w:szCs w:val="28"/>
        </w:rPr>
        <w:t>. Результаты онлайн-игры</w:t>
      </w:r>
      <w:r w:rsidR="002D77C8" w:rsidRPr="002D77C8">
        <w:rPr>
          <w:rFonts w:ascii="Times New Roman" w:hAnsi="Times New Roman" w:cs="Times New Roman"/>
          <w:sz w:val="28"/>
          <w:szCs w:val="28"/>
        </w:rPr>
        <w:t xml:space="preserve"> и лучшие названия к репродукциям публикуются</w:t>
      </w:r>
      <w:r w:rsidR="007566F1" w:rsidRPr="002D77C8">
        <w:rPr>
          <w:rFonts w:ascii="Times New Roman" w:hAnsi="Times New Roman" w:cs="Times New Roman"/>
          <w:sz w:val="28"/>
          <w:szCs w:val="28"/>
        </w:rPr>
        <w:t xml:space="preserve"> на сайтах «ЭКОШКОЛЫ» (представленные в пункте 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566F1" w:rsidRPr="002D77C8">
        <w:rPr>
          <w:rFonts w:ascii="Times New Roman" w:hAnsi="Times New Roman" w:cs="Times New Roman"/>
          <w:sz w:val="28"/>
          <w:szCs w:val="28"/>
        </w:rPr>
        <w:t>.)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77C8">
        <w:rPr>
          <w:rFonts w:ascii="Times New Roman" w:hAnsi="Times New Roman" w:cs="Times New Roman"/>
          <w:b/>
          <w:bCs/>
          <w:sz w:val="28"/>
          <w:szCs w:val="28"/>
        </w:rPr>
        <w:t>3. Правила работы конкурсной комиссии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 xml:space="preserve">3.1. Для проведения онлайн-игры создается конкурсная комиссия из представителей сетевого сообщества образовательных организаций «ЭКОШКОЛА». 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>3.2. Конкурсная комиссия осуществляет следующие функции: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>- рассмотрение вариантов ответов на вопросы онлайн-игры, представленных участниками;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>- подведение итогов онлайн-игры, определение победителей;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>- подготовка информации о результатах онлайн-игры для опубликования на сайте.</w:t>
      </w:r>
    </w:p>
    <w:p w:rsidR="007566F1" w:rsidRPr="00F403DA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DA">
        <w:rPr>
          <w:rFonts w:ascii="Times New Roman" w:hAnsi="Times New Roman" w:cs="Times New Roman"/>
          <w:b/>
          <w:sz w:val="28"/>
          <w:szCs w:val="28"/>
        </w:rPr>
        <w:t>4. Критерии и порядок определения победителей онлайн-игры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 xml:space="preserve"> 4.1. Конкурсная комиссия при определении победителей учитывает соответствие подбора названия с содержанием репродукции, оригинальность, точность цитирования. 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 xml:space="preserve">4.2. Победителям, занявшим 1, 2 и 3 </w:t>
      </w:r>
      <w:r w:rsidR="002D77C8" w:rsidRPr="002D77C8">
        <w:rPr>
          <w:rFonts w:ascii="Times New Roman" w:hAnsi="Times New Roman" w:cs="Times New Roman"/>
          <w:sz w:val="28"/>
          <w:szCs w:val="28"/>
        </w:rPr>
        <w:t>места, вручается</w:t>
      </w:r>
      <w:r w:rsidRPr="002D77C8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2D77C8" w:rsidRPr="002D77C8">
        <w:rPr>
          <w:rFonts w:ascii="Times New Roman" w:hAnsi="Times New Roman" w:cs="Times New Roman"/>
          <w:sz w:val="28"/>
          <w:szCs w:val="28"/>
        </w:rPr>
        <w:t xml:space="preserve"> победителя онлайн-игры</w:t>
      </w:r>
      <w:r w:rsidRPr="002D77C8">
        <w:rPr>
          <w:rFonts w:ascii="Times New Roman" w:hAnsi="Times New Roman" w:cs="Times New Roman"/>
          <w:sz w:val="28"/>
          <w:szCs w:val="28"/>
        </w:rPr>
        <w:t>.</w:t>
      </w:r>
    </w:p>
    <w:p w:rsidR="007566F1" w:rsidRPr="002D77C8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7C8">
        <w:rPr>
          <w:rFonts w:ascii="Times New Roman" w:hAnsi="Times New Roman" w:cs="Times New Roman"/>
          <w:sz w:val="28"/>
          <w:szCs w:val="28"/>
        </w:rPr>
        <w:t>4.3. Результаты онлайн-игры оформляются протоколом, который подписывается председателем и секретарем конкурсной комиссии.</w:t>
      </w:r>
    </w:p>
    <w:p w:rsidR="007566F1" w:rsidRPr="00F403DA" w:rsidRDefault="007566F1" w:rsidP="00F403DA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3DA">
        <w:rPr>
          <w:rFonts w:ascii="Times New Roman" w:hAnsi="Times New Roman" w:cs="Times New Roman"/>
          <w:b/>
          <w:sz w:val="28"/>
          <w:szCs w:val="28"/>
        </w:rPr>
        <w:t>5</w:t>
      </w:r>
      <w:r w:rsidR="00F403DA">
        <w:rPr>
          <w:rFonts w:ascii="Times New Roman" w:hAnsi="Times New Roman" w:cs="Times New Roman"/>
          <w:b/>
          <w:sz w:val="28"/>
          <w:szCs w:val="28"/>
        </w:rPr>
        <w:t>. Подведение итогов онлайн-игры</w:t>
      </w:r>
    </w:p>
    <w:p w:rsidR="007566F1" w:rsidRPr="00F24145" w:rsidRDefault="007566F1" w:rsidP="00A11E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145">
        <w:rPr>
          <w:rFonts w:ascii="Times New Roman" w:hAnsi="Times New Roman" w:cs="Times New Roman"/>
          <w:sz w:val="28"/>
          <w:szCs w:val="28"/>
        </w:rPr>
        <w:t xml:space="preserve">5.1. </w:t>
      </w:r>
      <w:r w:rsidR="002D77C8">
        <w:rPr>
          <w:rFonts w:ascii="Times New Roman" w:hAnsi="Times New Roman" w:cs="Times New Roman"/>
          <w:sz w:val="28"/>
          <w:szCs w:val="28"/>
        </w:rPr>
        <w:t xml:space="preserve">Победители получают по электронной почте электронный вариант диплома. </w:t>
      </w:r>
    </w:p>
    <w:sectPr w:rsidR="007566F1" w:rsidRPr="00F24145" w:rsidSect="00F403DA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B3B6D"/>
    <w:multiLevelType w:val="hybridMultilevel"/>
    <w:tmpl w:val="F0DCCE98"/>
    <w:lvl w:ilvl="0" w:tplc="AB427C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CA"/>
    <w:rsid w:val="00007932"/>
    <w:rsid w:val="000A1F71"/>
    <w:rsid w:val="000B264B"/>
    <w:rsid w:val="000C6BF1"/>
    <w:rsid w:val="000C7C98"/>
    <w:rsid w:val="000F0170"/>
    <w:rsid w:val="00213589"/>
    <w:rsid w:val="00256582"/>
    <w:rsid w:val="002D77C8"/>
    <w:rsid w:val="003F1740"/>
    <w:rsid w:val="004809A7"/>
    <w:rsid w:val="004B0A45"/>
    <w:rsid w:val="004C5BE3"/>
    <w:rsid w:val="004E0868"/>
    <w:rsid w:val="0064696D"/>
    <w:rsid w:val="006C179F"/>
    <w:rsid w:val="007356B9"/>
    <w:rsid w:val="00744200"/>
    <w:rsid w:val="007566F1"/>
    <w:rsid w:val="0087467B"/>
    <w:rsid w:val="00905A44"/>
    <w:rsid w:val="009214F7"/>
    <w:rsid w:val="009E239D"/>
    <w:rsid w:val="00A02E0A"/>
    <w:rsid w:val="00A11ECA"/>
    <w:rsid w:val="00A3081B"/>
    <w:rsid w:val="00A3349C"/>
    <w:rsid w:val="00A50960"/>
    <w:rsid w:val="00B41F97"/>
    <w:rsid w:val="00B86658"/>
    <w:rsid w:val="00C2601B"/>
    <w:rsid w:val="00C403B1"/>
    <w:rsid w:val="00C649BC"/>
    <w:rsid w:val="00D15B27"/>
    <w:rsid w:val="00D50434"/>
    <w:rsid w:val="00E5539E"/>
    <w:rsid w:val="00EA6451"/>
    <w:rsid w:val="00EB615B"/>
    <w:rsid w:val="00F24145"/>
    <w:rsid w:val="00F403DA"/>
    <w:rsid w:val="00F45E49"/>
    <w:rsid w:val="00F97650"/>
    <w:rsid w:val="00FB564A"/>
    <w:rsid w:val="00F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B4FF3D"/>
  <w15:docId w15:val="{EBC0379E-3636-4729-926F-EC49FA2A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C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1ECA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11ECA"/>
    <w:pPr>
      <w:ind w:left="720"/>
    </w:pPr>
  </w:style>
  <w:style w:type="paragraph" w:customStyle="1" w:styleId="a5">
    <w:name w:val="Знак Знак Знак"/>
    <w:basedOn w:val="a"/>
    <w:uiPriority w:val="99"/>
    <w:rsid w:val="00A11E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B8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86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mukcb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ation.simcat.ru/school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ukcbs2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dcterms:created xsi:type="dcterms:W3CDTF">2016-11-09T16:03:00Z</dcterms:created>
  <dcterms:modified xsi:type="dcterms:W3CDTF">2022-11-09T19:16:00Z</dcterms:modified>
</cp:coreProperties>
</file>